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A11E" w14:textId="3D552B0B" w:rsidR="00E450DF" w:rsidRDefault="00E450DF" w:rsidP="00E450DF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49AB6A6" wp14:editId="3E6A8C73">
            <wp:simplePos x="0" y="0"/>
            <wp:positionH relativeFrom="column">
              <wp:posOffset>1817370</wp:posOffset>
            </wp:positionH>
            <wp:positionV relativeFrom="paragraph">
              <wp:posOffset>0</wp:posOffset>
            </wp:positionV>
            <wp:extent cx="2350008" cy="1389888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FDC01" w14:textId="04353140" w:rsidR="00E450DF" w:rsidRDefault="00E450DF" w:rsidP="00E450DF">
      <w:pPr>
        <w:pStyle w:val="NormalWeb"/>
        <w:jc w:val="center"/>
        <w:rPr>
          <w:rFonts w:ascii="TimesNewRomanPS" w:hAnsi="TimesNewRomanPS"/>
          <w:b/>
          <w:bCs/>
        </w:rPr>
      </w:pPr>
    </w:p>
    <w:p w14:paraId="3278D9F8" w14:textId="77777777" w:rsidR="00E450DF" w:rsidRDefault="00E450DF" w:rsidP="00E450DF">
      <w:pPr>
        <w:pStyle w:val="NormalWeb"/>
        <w:jc w:val="center"/>
        <w:rPr>
          <w:rFonts w:ascii="TimesNewRomanPS" w:hAnsi="TimesNewRomanPS"/>
          <w:b/>
          <w:bCs/>
        </w:rPr>
      </w:pPr>
    </w:p>
    <w:p w14:paraId="2763EBD4" w14:textId="77777777" w:rsidR="00E450DF" w:rsidRDefault="00E450DF" w:rsidP="00E450DF">
      <w:pPr>
        <w:pStyle w:val="NormalWeb"/>
        <w:jc w:val="center"/>
        <w:rPr>
          <w:rFonts w:ascii="TimesNewRomanPS" w:hAnsi="TimesNewRomanPS"/>
          <w:b/>
          <w:bCs/>
        </w:rPr>
      </w:pPr>
    </w:p>
    <w:p w14:paraId="0AF4CEEB" w14:textId="77777777" w:rsidR="00E450DF" w:rsidRDefault="00E450DF" w:rsidP="00E450DF">
      <w:pPr>
        <w:pStyle w:val="NormalWeb"/>
        <w:jc w:val="center"/>
        <w:rPr>
          <w:rFonts w:ascii="TimesNewRomanPS" w:hAnsi="TimesNewRomanPS"/>
          <w:b/>
          <w:bCs/>
        </w:rPr>
      </w:pPr>
    </w:p>
    <w:p w14:paraId="0B6C02ED" w14:textId="2CD106D4" w:rsidR="00E450DF" w:rsidRDefault="00E450DF" w:rsidP="00E450DF">
      <w:pPr>
        <w:pStyle w:val="NormalWeb"/>
        <w:jc w:val="center"/>
        <w:rPr>
          <w:rFonts w:ascii="TimesNewRomanPS" w:hAnsi="TimesNewRomanPS"/>
          <w:b/>
          <w:bCs/>
          <w:sz w:val="32"/>
          <w:szCs w:val="32"/>
          <w:u w:val="single"/>
        </w:rPr>
      </w:pPr>
      <w:r w:rsidRPr="00E450DF">
        <w:rPr>
          <w:rFonts w:ascii="TimesNewRomanPS" w:hAnsi="TimesNewRomanPS"/>
          <w:b/>
          <w:bCs/>
          <w:sz w:val="32"/>
          <w:szCs w:val="32"/>
          <w:u w:val="single"/>
        </w:rPr>
        <w:t>Nutrition and Health</w:t>
      </w:r>
    </w:p>
    <w:p w14:paraId="69FFB925" w14:textId="77777777" w:rsidR="00E450DF" w:rsidRPr="00E450DF" w:rsidRDefault="00E450DF" w:rsidP="00E450DF">
      <w:pPr>
        <w:pStyle w:val="NormalWeb"/>
        <w:jc w:val="center"/>
        <w:rPr>
          <w:rFonts w:ascii="TimesNewRomanPS" w:hAnsi="TimesNewRomanPS"/>
          <w:b/>
          <w:bCs/>
          <w:sz w:val="32"/>
          <w:szCs w:val="32"/>
          <w:u w:val="single"/>
        </w:rPr>
      </w:pPr>
    </w:p>
    <w:p w14:paraId="49B8EEF3" w14:textId="77777777" w:rsidR="00E450DF" w:rsidRDefault="00E450DF" w:rsidP="00E450DF">
      <w:pPr>
        <w:pStyle w:val="NormalWeb"/>
      </w:pPr>
      <w:r>
        <w:rPr>
          <w:rFonts w:ascii="SymbolMT" w:hAnsi="SymbolMT"/>
        </w:rPr>
        <w:t xml:space="preserve">• </w:t>
      </w:r>
      <w:r>
        <w:rPr>
          <w:rFonts w:ascii="TimesNewRomanPSMT" w:hAnsi="TimesNewRomanPSMT"/>
        </w:rPr>
        <w:t xml:space="preserve">Those who practice nutritional habits have a reduced chance of injury and illness by maintaining a higher standard of healthy living </w:t>
      </w:r>
    </w:p>
    <w:p w14:paraId="15663ACC" w14:textId="11F9BC64" w:rsidR="00E450DF" w:rsidRPr="00E450DF" w:rsidRDefault="00E450DF" w:rsidP="00E450DF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>Good nutrition is n</w:t>
      </w:r>
      <w:r>
        <w:rPr>
          <w:rFonts w:ascii="TimesNewRomanPSMT" w:hAnsi="TimesNewRomanPSMT"/>
        </w:rPr>
        <w:t xml:space="preserve">ecessary for </w:t>
      </w:r>
      <w:r>
        <w:rPr>
          <w:rFonts w:ascii="TimesNewRomanPSMT" w:hAnsi="TimesNewRomanPSMT"/>
        </w:rPr>
        <w:t xml:space="preserve">the </w:t>
      </w:r>
      <w:r>
        <w:rPr>
          <w:rFonts w:ascii="TimesNewRomanPSMT" w:hAnsi="TimesNewRomanPSMT"/>
        </w:rPr>
        <w:t xml:space="preserve">growth, repair, and </w:t>
      </w:r>
      <w:r>
        <w:rPr>
          <w:rFonts w:ascii="TimesNewRomanPSMT" w:hAnsi="TimesNewRomanPSMT"/>
        </w:rPr>
        <w:t>maintenance</w:t>
      </w:r>
      <w:r>
        <w:rPr>
          <w:rFonts w:ascii="TimesNewRomanPSMT" w:hAnsi="TimesNewRomanPSMT"/>
        </w:rPr>
        <w:t xml:space="preserve"> of all tissues</w:t>
      </w:r>
      <w:r>
        <w:rPr>
          <w:rFonts w:ascii="TimesNewRomanPSMT" w:hAnsi="TimesNewRomanPSMT"/>
        </w:rPr>
        <w:t xml:space="preserve"> as well as </w:t>
      </w:r>
      <w:r>
        <w:rPr>
          <w:rFonts w:ascii="TimesNewRomanPSMT" w:hAnsi="TimesNewRomanPSMT"/>
        </w:rPr>
        <w:t xml:space="preserve">regulation of body </w:t>
      </w:r>
      <w:r w:rsidRPr="00E450DF">
        <w:rPr>
          <w:rFonts w:ascii="TimesNewRomanPSMT" w:hAnsi="TimesNewRomanPSMT"/>
        </w:rPr>
        <w:t>processes and production of energy</w:t>
      </w:r>
      <w:r>
        <w:rPr>
          <w:rFonts w:ascii="TimesNewRomanPSMT" w:hAnsi="TimesNewRomanPSMT"/>
        </w:rPr>
        <w:t>.</w:t>
      </w:r>
    </w:p>
    <w:p w14:paraId="0DEA685F" w14:textId="19B8FDB5" w:rsidR="00E450DF" w:rsidRPr="00E450DF" w:rsidRDefault="00E450DF" w:rsidP="00E450DF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Nutrients are categorized into six categories: </w:t>
      </w:r>
    </w:p>
    <w:p w14:paraId="68E9BABB" w14:textId="7B760B1F" w:rsidR="00E450DF" w:rsidRPr="00E450DF" w:rsidRDefault="00E450DF" w:rsidP="00E450DF">
      <w:pPr>
        <w:pStyle w:val="NormalWeb"/>
        <w:numPr>
          <w:ilvl w:val="1"/>
          <w:numId w:val="1"/>
        </w:numPr>
        <w:rPr>
          <w:rFonts w:ascii="SymbolMT" w:hAnsi="SymbolMT"/>
        </w:rPr>
      </w:pPr>
      <w:r w:rsidRPr="00E450DF">
        <w:rPr>
          <w:rFonts w:ascii="TimesNewRomanPSMT" w:hAnsi="TimesNewRomanPSMT"/>
          <w:color w:val="FF0000"/>
        </w:rPr>
        <w:t xml:space="preserve">Carbohydrates </w:t>
      </w:r>
      <w:r>
        <w:rPr>
          <w:rFonts w:ascii="TimesNewRomanPSMT" w:hAnsi="TimesNewRomanPSMT"/>
        </w:rPr>
        <w:t>(50-60% of calories)</w:t>
      </w:r>
    </w:p>
    <w:p w14:paraId="7AA3917B" w14:textId="7A9592A1" w:rsidR="00E450DF" w:rsidRPr="00E450DF" w:rsidRDefault="00E450DF" w:rsidP="00E450DF">
      <w:pPr>
        <w:pStyle w:val="NormalWeb"/>
        <w:numPr>
          <w:ilvl w:val="1"/>
          <w:numId w:val="1"/>
        </w:numPr>
        <w:rPr>
          <w:rFonts w:ascii="SymbolMT" w:hAnsi="SymbolMT"/>
        </w:rPr>
      </w:pPr>
      <w:r w:rsidRPr="00E450DF">
        <w:rPr>
          <w:rFonts w:ascii="TimesNewRomanPSMT" w:hAnsi="TimesNewRomanPSMT"/>
          <w:color w:val="FF0000"/>
        </w:rPr>
        <w:t xml:space="preserve">Fats </w:t>
      </w:r>
      <w:r>
        <w:rPr>
          <w:rFonts w:ascii="TimesNewRomanPSMT" w:hAnsi="TimesNewRomanPSMT"/>
        </w:rPr>
        <w:t>(lipids) (25-30% of calories</w:t>
      </w:r>
    </w:p>
    <w:p w14:paraId="572719C1" w14:textId="5CE5C742" w:rsidR="00E450DF" w:rsidRPr="00E450DF" w:rsidRDefault="00E450DF" w:rsidP="00E450DF">
      <w:pPr>
        <w:pStyle w:val="NormalWeb"/>
        <w:numPr>
          <w:ilvl w:val="1"/>
          <w:numId w:val="1"/>
        </w:numPr>
        <w:rPr>
          <w:rFonts w:ascii="SymbolMT" w:hAnsi="SymbolMT"/>
        </w:rPr>
      </w:pPr>
      <w:r w:rsidRPr="00E450DF">
        <w:rPr>
          <w:rFonts w:ascii="TimesNewRomanPSMT" w:hAnsi="TimesNewRomanPSMT"/>
          <w:color w:val="FF0000"/>
        </w:rPr>
        <w:t xml:space="preserve">Proteins </w:t>
      </w:r>
      <w:r>
        <w:rPr>
          <w:rFonts w:ascii="TimesNewRomanPSMT" w:hAnsi="TimesNewRomanPSMT"/>
        </w:rPr>
        <w:t>(15-20% of calories)</w:t>
      </w:r>
    </w:p>
    <w:p w14:paraId="631AB832" w14:textId="0E352D8F" w:rsidR="00E450DF" w:rsidRPr="00E450DF" w:rsidRDefault="00E450DF" w:rsidP="00E450DF">
      <w:pPr>
        <w:pStyle w:val="NormalWeb"/>
        <w:numPr>
          <w:ilvl w:val="1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>Water</w:t>
      </w:r>
    </w:p>
    <w:p w14:paraId="292188F6" w14:textId="3C4048D8" w:rsidR="00E450DF" w:rsidRPr="00E450DF" w:rsidRDefault="00E450DF" w:rsidP="00E450DF">
      <w:pPr>
        <w:pStyle w:val="NormalWeb"/>
        <w:numPr>
          <w:ilvl w:val="1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>Vitamins</w:t>
      </w:r>
    </w:p>
    <w:p w14:paraId="09374EEE" w14:textId="6B6A9CE2" w:rsidR="00E450DF" w:rsidRDefault="00E450DF" w:rsidP="00E450DF">
      <w:pPr>
        <w:pStyle w:val="NormalWeb"/>
        <w:numPr>
          <w:ilvl w:val="1"/>
          <w:numId w:val="1"/>
        </w:numPr>
        <w:rPr>
          <w:rFonts w:ascii="SymbolMT" w:hAnsi="SymbolMT"/>
        </w:rPr>
      </w:pPr>
      <w:r>
        <w:rPr>
          <w:rFonts w:ascii="TimesNewRomanPSMT" w:hAnsi="TimesNewRomanPSMT"/>
        </w:rPr>
        <w:t>Minerals</w:t>
      </w:r>
    </w:p>
    <w:p w14:paraId="0A438F9D" w14:textId="77777777" w:rsidR="00E450DF" w:rsidRPr="00E450DF" w:rsidRDefault="00E450DF" w:rsidP="00E450DF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 w:rsidRPr="00E450DF">
        <w:rPr>
          <w:rFonts w:ascii="TimesNewRomanPS" w:hAnsi="TimesNewRomanPS"/>
          <w:b/>
          <w:bCs/>
          <w:color w:val="FF0000"/>
          <w:sz w:val="22"/>
          <w:szCs w:val="22"/>
        </w:rPr>
        <w:t xml:space="preserve">Red </w:t>
      </w:r>
      <w:r w:rsidRPr="00E450DF">
        <w:rPr>
          <w:rFonts w:ascii="TimesNewRomanPSMT" w:hAnsi="TimesNewRomanPSMT"/>
          <w:sz w:val="22"/>
          <w:szCs w:val="22"/>
        </w:rPr>
        <w:t>items are considered macronutrients which are the absorbable components of food.</w:t>
      </w:r>
    </w:p>
    <w:p w14:paraId="3D5627CE" w14:textId="29570410" w:rsidR="00E450DF" w:rsidRPr="00E450DF" w:rsidRDefault="00E450DF" w:rsidP="00E450DF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  <w:b/>
          <w:bCs/>
          <w:sz w:val="22"/>
          <w:szCs w:val="22"/>
        </w:rPr>
        <w:t>Black</w:t>
      </w:r>
      <w:r w:rsidRPr="00E450DF">
        <w:rPr>
          <w:rFonts w:ascii="TimesNewRomanPSMT" w:hAnsi="TimesNewRomanPSMT"/>
          <w:sz w:val="22"/>
          <w:szCs w:val="22"/>
        </w:rPr>
        <w:t xml:space="preserve"> items are micronutrients which are necessary for regulating normal body functions. </w:t>
      </w:r>
    </w:p>
    <w:p w14:paraId="46297893" w14:textId="0A376E78" w:rsidR="00F05A24" w:rsidRPr="00F05A24" w:rsidRDefault="00E450DF" w:rsidP="00F05A24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 w:rsidRPr="00E450DF">
        <w:rPr>
          <w:rFonts w:ascii="TimesNewRomanPSMT" w:hAnsi="TimesNewRomanPSMT"/>
          <w:sz w:val="22"/>
          <w:szCs w:val="22"/>
        </w:rPr>
        <w:t xml:space="preserve">Micronutrients don’t provide energy but without micronutrients, macronutrients can’t provide energy. </w:t>
      </w:r>
    </w:p>
    <w:p w14:paraId="0B95A36D" w14:textId="77777777" w:rsidR="00F05A24" w:rsidRPr="00F05A24" w:rsidRDefault="00F05A24" w:rsidP="00F05A24">
      <w:pPr>
        <w:pStyle w:val="NormalWeb"/>
        <w:ind w:left="360"/>
        <w:rPr>
          <w:rFonts w:ascii="SymbolMT" w:hAnsi="SymbolMT"/>
          <w:sz w:val="22"/>
          <w:szCs w:val="22"/>
        </w:rPr>
      </w:pPr>
    </w:p>
    <w:p w14:paraId="44AFE39F" w14:textId="77777777" w:rsidR="00F05A24" w:rsidRPr="00F05A24" w:rsidRDefault="00E450DF" w:rsidP="00F05A24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  <w:u w:val="single"/>
        </w:rPr>
      </w:pPr>
      <w:r w:rsidRPr="00F05A24">
        <w:rPr>
          <w:rFonts w:ascii="TimesNewRomanPS" w:hAnsi="TimesNewRomanPS"/>
          <w:b/>
          <w:bCs/>
          <w:sz w:val="28"/>
          <w:szCs w:val="28"/>
          <w:u w:val="single"/>
        </w:rPr>
        <w:t xml:space="preserve">Energy Sources </w:t>
      </w:r>
    </w:p>
    <w:p w14:paraId="50C70861" w14:textId="1B847CAE" w:rsidR="00F05A24" w:rsidRPr="00F05A24" w:rsidRDefault="00E450DF" w:rsidP="00F05A24">
      <w:pPr>
        <w:pStyle w:val="NormalWeb"/>
        <w:numPr>
          <w:ilvl w:val="1"/>
          <w:numId w:val="1"/>
        </w:numPr>
        <w:rPr>
          <w:rFonts w:ascii="SymbolMT" w:hAnsi="SymbolMT"/>
          <w:b/>
          <w:bCs/>
          <w:sz w:val="22"/>
          <w:szCs w:val="22"/>
        </w:rPr>
      </w:pPr>
      <w:r w:rsidRPr="00F05A24">
        <w:rPr>
          <w:rFonts w:ascii="TimesNewRomanPSMT" w:hAnsi="TimesNewRomanPSMT"/>
          <w:b/>
          <w:bCs/>
        </w:rPr>
        <w:t xml:space="preserve">Carbohydrates </w:t>
      </w:r>
    </w:p>
    <w:p w14:paraId="5AA4A6DD" w14:textId="77777777" w:rsidR="00F05A24" w:rsidRPr="00F05A24" w:rsidRDefault="00F05A24" w:rsidP="00F05A24">
      <w:pPr>
        <w:pStyle w:val="NormalWeb"/>
        <w:numPr>
          <w:ilvl w:val="2"/>
          <w:numId w:val="1"/>
        </w:numPr>
      </w:pPr>
      <w:r>
        <w:rPr>
          <w:rFonts w:ascii="TimesNewRomanPSMT" w:hAnsi="TimesNewRomanPSMT"/>
        </w:rPr>
        <w:t>Body’s most efficient source of energy</w:t>
      </w:r>
    </w:p>
    <w:p w14:paraId="19EF3E58" w14:textId="77777777" w:rsidR="00F05A24" w:rsidRPr="00F05A24" w:rsidRDefault="00F05A24" w:rsidP="00F05A24">
      <w:pPr>
        <w:pStyle w:val="NormalWeb"/>
        <w:numPr>
          <w:ilvl w:val="2"/>
          <w:numId w:val="1"/>
        </w:numPr>
      </w:pPr>
      <w:r>
        <w:rPr>
          <w:rFonts w:ascii="TimesNewRomanPSMT" w:hAnsi="TimesNewRomanPSMT"/>
        </w:rPr>
        <w:t>Simple or complex sugars, less than 15% of the body’s total caloric intake Starches- body’s principle source of glucose, also provides vitamins and minerals</w:t>
      </w:r>
    </w:p>
    <w:p w14:paraId="136191E6" w14:textId="77777777" w:rsidR="00F05A24" w:rsidRDefault="00F05A24" w:rsidP="00F05A24">
      <w:pPr>
        <w:pStyle w:val="NormalWeb"/>
        <w:numPr>
          <w:ilvl w:val="2"/>
          <w:numId w:val="1"/>
        </w:numPr>
      </w:pPr>
      <w:r>
        <w:rPr>
          <w:rFonts w:ascii="TimesNewRomanPSMT" w:hAnsi="TimesNewRomanPSMT"/>
        </w:rPr>
        <w:t xml:space="preserve">Fiber- believed to reduce colon cancer and coronary artery disease, blood cholesterol levels, and lowered incidents of obesity, constipation, colitis, appendicitis, and diabetes (25g per day) </w:t>
      </w:r>
    </w:p>
    <w:p w14:paraId="497EC0C1" w14:textId="2126CF44" w:rsidR="00F05A24" w:rsidRPr="00F05A24" w:rsidRDefault="00E450DF" w:rsidP="00F05A24">
      <w:pPr>
        <w:pStyle w:val="NormalWeb"/>
        <w:numPr>
          <w:ilvl w:val="1"/>
          <w:numId w:val="1"/>
        </w:numPr>
        <w:rPr>
          <w:b/>
          <w:bCs/>
        </w:rPr>
      </w:pPr>
      <w:r w:rsidRPr="00F05A24">
        <w:rPr>
          <w:rFonts w:ascii="TimesNewRomanPSMT" w:hAnsi="TimesNewRomanPSMT"/>
          <w:b/>
          <w:bCs/>
        </w:rPr>
        <w:t>Fat</w:t>
      </w:r>
      <w:r w:rsidR="00F05A24" w:rsidRPr="00F05A24">
        <w:rPr>
          <w:rFonts w:ascii="SymbolMT" w:hAnsi="SymbolMT"/>
          <w:b/>
          <w:bCs/>
          <w:sz w:val="22"/>
          <w:szCs w:val="22"/>
        </w:rPr>
        <w:t>s</w:t>
      </w:r>
    </w:p>
    <w:p w14:paraId="1DF92E8E" w14:textId="77777777" w:rsidR="00F05A24" w:rsidRPr="00F05A24" w:rsidRDefault="00F05A24" w:rsidP="00F05A24">
      <w:pPr>
        <w:pStyle w:val="NormalWeb"/>
        <w:numPr>
          <w:ilvl w:val="2"/>
          <w:numId w:val="1"/>
        </w:numPr>
      </w:pPr>
      <w:r>
        <w:rPr>
          <w:rFonts w:ascii="TimesNewRomanPSMT" w:hAnsi="TimesNewRomanPSMT"/>
        </w:rPr>
        <w:t>Most concentrated source of energy</w:t>
      </w:r>
    </w:p>
    <w:p w14:paraId="1BC5695B" w14:textId="77777777" w:rsidR="00F05A24" w:rsidRPr="00F05A24" w:rsidRDefault="00F05A24" w:rsidP="00F05A24">
      <w:pPr>
        <w:pStyle w:val="NormalWeb"/>
        <w:numPr>
          <w:ilvl w:val="2"/>
          <w:numId w:val="1"/>
        </w:numPr>
      </w:pPr>
      <w:r>
        <w:rPr>
          <w:rFonts w:ascii="TimesNewRomanPSMT" w:hAnsi="TimesNewRomanPSMT"/>
        </w:rPr>
        <w:t>Should be less than 30% of total calories</w:t>
      </w:r>
    </w:p>
    <w:p w14:paraId="7C54EA18" w14:textId="56412215" w:rsidR="00F05A24" w:rsidRDefault="00F05A24" w:rsidP="00F05A24">
      <w:pPr>
        <w:pStyle w:val="NormalWeb"/>
        <w:numPr>
          <w:ilvl w:val="2"/>
          <w:numId w:val="1"/>
        </w:numPr>
      </w:pPr>
      <w:r>
        <w:rPr>
          <w:rFonts w:ascii="TimesNewRomanPSMT" w:hAnsi="TimesNewRomanPSMT"/>
        </w:rPr>
        <w:t xml:space="preserve">95% of fat consumed are triglycerides </w:t>
      </w:r>
    </w:p>
    <w:p w14:paraId="68EA3735" w14:textId="77777777" w:rsidR="00F05A24" w:rsidRPr="00F05A24" w:rsidRDefault="00F05A24" w:rsidP="00F05A24">
      <w:pPr>
        <w:pStyle w:val="NormalWeb"/>
        <w:ind w:left="1080"/>
      </w:pPr>
    </w:p>
    <w:p w14:paraId="45A929BD" w14:textId="77777777" w:rsidR="00F05A24" w:rsidRPr="00F05A24" w:rsidRDefault="00F05A24" w:rsidP="00F05A24">
      <w:pPr>
        <w:pStyle w:val="NormalWeb"/>
        <w:numPr>
          <w:ilvl w:val="1"/>
          <w:numId w:val="1"/>
        </w:numPr>
        <w:rPr>
          <w:rFonts w:ascii="SymbolMT" w:hAnsi="SymbolMT"/>
          <w:b/>
          <w:bCs/>
          <w:sz w:val="22"/>
          <w:szCs w:val="22"/>
        </w:rPr>
      </w:pPr>
      <w:r w:rsidRPr="00F05A24">
        <w:rPr>
          <w:rFonts w:ascii="SymbolMT" w:hAnsi="SymbolMT"/>
          <w:b/>
          <w:bCs/>
          <w:sz w:val="22"/>
          <w:szCs w:val="22"/>
        </w:rPr>
        <w:t>Proteins</w:t>
      </w:r>
    </w:p>
    <w:p w14:paraId="7425EBAE" w14:textId="6DCF6C6B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Make up major structural component of the body </w:t>
      </w:r>
    </w:p>
    <w:p w14:paraId="62F42E23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Needed for growth, maintenance, and repair of tissues </w:t>
      </w:r>
    </w:p>
    <w:p w14:paraId="131C8809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Needed to make enzymes, hormones, and antibodies that help fight infection</w:t>
      </w:r>
    </w:p>
    <w:p w14:paraId="5C6164ED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Body doesn’t like to rely on them for energy, should be about 12-15% of total diet </w:t>
      </w:r>
    </w:p>
    <w:p w14:paraId="4295B668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Made up of amino acids (essential amino acids are ones that are obtained through diet) </w:t>
      </w:r>
    </w:p>
    <w:p w14:paraId="53EA7418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Many athletes consume more than 2x the amount of protein that they nee</w:t>
      </w:r>
      <w:r w:rsidR="00F05A24">
        <w:rPr>
          <w:rFonts w:ascii="TimesNewRomanPSMT" w:hAnsi="TimesNewRomanPSMT"/>
        </w:rPr>
        <w:t>d</w:t>
      </w:r>
    </w:p>
    <w:p w14:paraId="32615AE6" w14:textId="77777777" w:rsidR="00F05A24" w:rsidRPr="00F05A24" w:rsidRDefault="00E450DF" w:rsidP="00F05A24">
      <w:pPr>
        <w:pStyle w:val="NormalWeb"/>
        <w:numPr>
          <w:ilvl w:val="1"/>
          <w:numId w:val="1"/>
        </w:numPr>
        <w:rPr>
          <w:rFonts w:ascii="SymbolMT" w:hAnsi="SymbolMT"/>
          <w:b/>
          <w:bCs/>
          <w:sz w:val="22"/>
          <w:szCs w:val="22"/>
        </w:rPr>
      </w:pPr>
      <w:r w:rsidRPr="00F05A24">
        <w:rPr>
          <w:rFonts w:ascii="TimesNewRomanPSMT" w:hAnsi="TimesNewRomanPSMT"/>
          <w:b/>
          <w:bCs/>
        </w:rPr>
        <w:t>Vitamins</w:t>
      </w:r>
    </w:p>
    <w:p w14:paraId="58F13288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Required in extremely small amounts</w:t>
      </w:r>
    </w:p>
    <w:p w14:paraId="18F82C7E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Regulators of body processes</w:t>
      </w:r>
    </w:p>
    <w:p w14:paraId="30B91F94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Fat soluble (dissolved in fats and stored in the body) vs. water-soluble vitamins (dissolved in watery solutions and not stored)</w:t>
      </w:r>
    </w:p>
    <w:p w14:paraId="6D8DF35D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Vitamins A, D, E, and K are </w:t>
      </w:r>
      <w:r w:rsidRPr="00F05A24">
        <w:rPr>
          <w:rFonts w:ascii="TimesNewRomanPS" w:hAnsi="TimesNewRomanPS"/>
          <w:b/>
          <w:bCs/>
        </w:rPr>
        <w:t>fat soluble</w:t>
      </w:r>
    </w:p>
    <w:p w14:paraId="5C3EB952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Antioxidants may prevent premature aging, certain cancers, heart disease, and other health problems</w:t>
      </w:r>
    </w:p>
    <w:p w14:paraId="0500F38E" w14:textId="574BB75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Vitamin deficiency may occur if</w:t>
      </w:r>
      <w:r w:rsidR="00F05A24">
        <w:rPr>
          <w:rFonts w:ascii="TimesNewRomanPSMT" w:hAnsi="TimesNewRomanPSMT"/>
        </w:rPr>
        <w:t xml:space="preserve"> you</w:t>
      </w:r>
      <w:r w:rsidRPr="00F05A24">
        <w:rPr>
          <w:rFonts w:ascii="TimesNewRomanPSMT" w:hAnsi="TimesNewRomanPSMT"/>
        </w:rPr>
        <w:t xml:space="preserve"> don’t obtain all essential vitamins</w:t>
      </w:r>
    </w:p>
    <w:p w14:paraId="0BFD85FA" w14:textId="77777777" w:rsidR="00F05A24" w:rsidRPr="00F05A24" w:rsidRDefault="00E450DF" w:rsidP="00F05A24">
      <w:pPr>
        <w:pStyle w:val="NormalWeb"/>
        <w:numPr>
          <w:ilvl w:val="1"/>
          <w:numId w:val="1"/>
        </w:numPr>
        <w:rPr>
          <w:rFonts w:ascii="SymbolMT" w:hAnsi="SymbolMT"/>
          <w:b/>
          <w:bCs/>
          <w:sz w:val="22"/>
          <w:szCs w:val="22"/>
        </w:rPr>
      </w:pPr>
      <w:r w:rsidRPr="00F05A24">
        <w:rPr>
          <w:rFonts w:ascii="TimesNewRomanPSMT" w:hAnsi="TimesNewRomanPSMT"/>
          <w:b/>
          <w:bCs/>
        </w:rPr>
        <w:t>Minerals</w:t>
      </w:r>
    </w:p>
    <w:p w14:paraId="76DD24E7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Must be supplied in the diet because more than 20 minerals have a role in body function </w:t>
      </w:r>
    </w:p>
    <w:p w14:paraId="62E7CEFC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Most minerals stored in the liver and bones </w:t>
      </w:r>
    </w:p>
    <w:p w14:paraId="6FF61C65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Calcium- bone and teeth formation, blood clotting, muscle contraction, nerve function</w:t>
      </w:r>
    </w:p>
    <w:p w14:paraId="4B2F1CCE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Phosphorus- skeletal development, tooth formation </w:t>
      </w:r>
    </w:p>
    <w:p w14:paraId="26A6A326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Sodium- maintenance of fluid balance</w:t>
      </w:r>
    </w:p>
    <w:p w14:paraId="72E52C42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Iron- formation of hemoglobin </w:t>
      </w:r>
    </w:p>
    <w:p w14:paraId="4AC742B6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Zinc- normal growth development </w:t>
      </w:r>
    </w:p>
    <w:p w14:paraId="2DB54236" w14:textId="77777777" w:rsidR="00F05A24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>Fluorine- strengthens bones and teeth</w:t>
      </w:r>
    </w:p>
    <w:p w14:paraId="1845E807" w14:textId="77777777" w:rsidR="00F05A24" w:rsidRPr="00F05A24" w:rsidRDefault="00E450DF" w:rsidP="00F05A24">
      <w:pPr>
        <w:pStyle w:val="NormalWeb"/>
        <w:numPr>
          <w:ilvl w:val="1"/>
          <w:numId w:val="1"/>
        </w:numPr>
        <w:rPr>
          <w:rFonts w:ascii="SymbolMT" w:hAnsi="SymbolMT"/>
          <w:b/>
          <w:bCs/>
          <w:sz w:val="22"/>
          <w:szCs w:val="22"/>
        </w:rPr>
      </w:pPr>
      <w:r w:rsidRPr="00F05A24">
        <w:rPr>
          <w:rFonts w:ascii="TimesNewRomanPSMT" w:hAnsi="TimesNewRomanPSMT"/>
          <w:b/>
          <w:bCs/>
        </w:rPr>
        <w:t xml:space="preserve">Water </w:t>
      </w:r>
    </w:p>
    <w:p w14:paraId="73CA7613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Most essential of all nutrients </w:t>
      </w:r>
    </w:p>
    <w:p w14:paraId="296F4166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Wingdings"/>
        </w:rPr>
        <w:t> </w:t>
      </w:r>
      <w:r w:rsidRPr="00F05A24">
        <w:rPr>
          <w:rFonts w:ascii="TimesNewRomanPSMT" w:hAnsi="TimesNewRomanPSMT"/>
        </w:rPr>
        <w:t xml:space="preserve">Most abundant nutrient in the body (60% of body weight) </w:t>
      </w:r>
    </w:p>
    <w:p w14:paraId="4701F40C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Essential for all chemical processes that occur in the body </w:t>
      </w:r>
    </w:p>
    <w:p w14:paraId="21C55E24" w14:textId="77777777" w:rsid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Wingdings"/>
        </w:rPr>
        <w:t> </w:t>
      </w:r>
      <w:r w:rsidRPr="00F05A24">
        <w:rPr>
          <w:rFonts w:ascii="TimesNewRomanPSMT" w:hAnsi="TimesNewRomanPSMT"/>
        </w:rPr>
        <w:t xml:space="preserve">Necessary for temperature control and elimination of wastes </w:t>
      </w:r>
    </w:p>
    <w:p w14:paraId="14DF915D" w14:textId="14F1F80A" w:rsidR="00E450DF" w:rsidRPr="00F05A24" w:rsidRDefault="00E450DF" w:rsidP="00F05A24">
      <w:pPr>
        <w:pStyle w:val="NormalWeb"/>
        <w:numPr>
          <w:ilvl w:val="2"/>
          <w:numId w:val="1"/>
        </w:numPr>
        <w:rPr>
          <w:rFonts w:ascii="SymbolMT" w:hAnsi="SymbolMT"/>
          <w:sz w:val="22"/>
          <w:szCs w:val="22"/>
        </w:rPr>
      </w:pPr>
      <w:r w:rsidRPr="00F05A24">
        <w:rPr>
          <w:rFonts w:ascii="TimesNewRomanPSMT" w:hAnsi="TimesNewRomanPSMT"/>
        </w:rPr>
        <w:t xml:space="preserve">Should drink about 2.5L (10 glasses) of water per day </w:t>
      </w:r>
    </w:p>
    <w:p w14:paraId="5FD85D72" w14:textId="3CB33D82" w:rsidR="00E450DF" w:rsidRPr="008038B4" w:rsidRDefault="00E450DF" w:rsidP="00F05A24">
      <w:pPr>
        <w:pStyle w:val="NormalWeb"/>
        <w:rPr>
          <w:sz w:val="28"/>
          <w:szCs w:val="28"/>
          <w:u w:val="single"/>
        </w:rPr>
      </w:pPr>
      <w:r w:rsidRPr="008038B4">
        <w:rPr>
          <w:rFonts w:ascii="TimesNewRomanPS" w:hAnsi="TimesNewRomanPS"/>
          <w:b/>
          <w:bCs/>
          <w:sz w:val="28"/>
          <w:szCs w:val="28"/>
          <w:u w:val="single"/>
        </w:rPr>
        <w:t>Nutrient Requirement and Recommendations</w:t>
      </w:r>
      <w:r w:rsidR="008038B4">
        <w:rPr>
          <w:rFonts w:ascii="TimesNewRomanPS" w:hAnsi="TimesNewRomanPS"/>
          <w:b/>
          <w:bCs/>
          <w:sz w:val="28"/>
          <w:szCs w:val="28"/>
          <w:u w:val="single"/>
        </w:rPr>
        <w:t>:</w:t>
      </w:r>
    </w:p>
    <w:p w14:paraId="0A85D541" w14:textId="1BC8AC9E" w:rsidR="00E450DF" w:rsidRDefault="008038B4" w:rsidP="00E450DF">
      <w:pPr>
        <w:pStyle w:val="NormalWeb"/>
        <w:numPr>
          <w:ilvl w:val="0"/>
          <w:numId w:val="5"/>
        </w:numPr>
        <w:rPr>
          <w:rFonts w:ascii="SymbolMT" w:hAnsi="SymbolMT"/>
        </w:rPr>
      </w:pPr>
      <w:r>
        <w:rPr>
          <w:rFonts w:ascii="TimesNewRomanPSMT" w:hAnsi="TimesNewRomanPSMT"/>
        </w:rPr>
        <w:t>The a</w:t>
      </w:r>
      <w:r w:rsidR="00E450DF">
        <w:rPr>
          <w:rFonts w:ascii="TimesNewRomanPSMT" w:hAnsi="TimesNewRomanPSMT"/>
        </w:rPr>
        <w:t xml:space="preserve">mount needed to prevent the nutrient’s deficiency disease according to Recommended Dietary Allowances (RDA)/ Recommended Dietary Intakes (RDI) </w:t>
      </w:r>
    </w:p>
    <w:p w14:paraId="4B52D53C" w14:textId="77777777" w:rsidR="00E450DF" w:rsidRDefault="00E450DF" w:rsidP="00E450DF">
      <w:pPr>
        <w:pStyle w:val="NormalWeb"/>
        <w:numPr>
          <w:ilvl w:val="0"/>
          <w:numId w:val="5"/>
        </w:numPr>
        <w:rPr>
          <w:rFonts w:ascii="SymbolMT" w:hAnsi="SymbolMT"/>
        </w:rPr>
      </w:pPr>
      <w:r w:rsidRPr="008038B4">
        <w:rPr>
          <w:rFonts w:ascii="TimesNewRomanPSMT" w:hAnsi="TimesNewRomanPSMT"/>
          <w:u w:val="single"/>
        </w:rPr>
        <w:t>Tolerable uptake levels (ULs)-</w:t>
      </w:r>
      <w:r>
        <w:rPr>
          <w:rFonts w:ascii="TimesNewRomanPSMT" w:hAnsi="TimesNewRomanPSMT"/>
        </w:rPr>
        <w:t xml:space="preserve"> help individual avoid harm from consuming too much of a nutrient </w:t>
      </w:r>
    </w:p>
    <w:p w14:paraId="5C0A9584" w14:textId="77777777" w:rsidR="008038B4" w:rsidRDefault="00E450DF" w:rsidP="00E450DF">
      <w:pPr>
        <w:pStyle w:val="NormalWeb"/>
        <w:numPr>
          <w:ilvl w:val="0"/>
          <w:numId w:val="5"/>
        </w:numPr>
        <w:rPr>
          <w:rFonts w:ascii="SymbolMT" w:hAnsi="SymbolMT"/>
        </w:rPr>
      </w:pPr>
      <w:r w:rsidRPr="008038B4">
        <w:rPr>
          <w:rFonts w:ascii="TimesNewRomanPSMT" w:hAnsi="TimesNewRomanPSMT"/>
          <w:u w:val="single"/>
        </w:rPr>
        <w:t>Estimated Average Requirement (EAR)-</w:t>
      </w:r>
      <w:r>
        <w:rPr>
          <w:rFonts w:ascii="TimesNewRomanPSMT" w:hAnsi="TimesNewRomanPSMT"/>
        </w:rPr>
        <w:t xml:space="preserve"> average daily nutrient intake level estimated to meet requirement of half the healthy individuals in a particular age group </w:t>
      </w:r>
    </w:p>
    <w:p w14:paraId="521054A4" w14:textId="77777777" w:rsidR="008038B4" w:rsidRPr="008038B4" w:rsidRDefault="00E450DF" w:rsidP="00E450DF">
      <w:pPr>
        <w:pStyle w:val="NormalWeb"/>
        <w:numPr>
          <w:ilvl w:val="0"/>
          <w:numId w:val="5"/>
        </w:numPr>
        <w:rPr>
          <w:rFonts w:ascii="SymbolMT" w:hAnsi="SymbolMT"/>
        </w:rPr>
      </w:pPr>
      <w:r w:rsidRPr="008038B4">
        <w:rPr>
          <w:rFonts w:ascii="TimesNewRomanPSMT" w:hAnsi="TimesNewRomanPSMT"/>
        </w:rPr>
        <w:lastRenderedPageBreak/>
        <w:t>Food Labels</w:t>
      </w:r>
      <w:r w:rsidR="008038B4">
        <w:rPr>
          <w:rFonts w:ascii="TimesNewRomanPSMT" w:hAnsi="TimesNewRomanPSMT"/>
        </w:rPr>
        <w:t xml:space="preserve">- </w:t>
      </w:r>
      <w:r w:rsidRPr="008038B4">
        <w:rPr>
          <w:rFonts w:ascii="TimesNewRomanPSMT" w:hAnsi="TimesNewRomanPSMT"/>
        </w:rPr>
        <w:t>Present information in the form of percentages of daily values based on a standard 2,000 calorie diet</w:t>
      </w:r>
    </w:p>
    <w:p w14:paraId="353F5FDC" w14:textId="32662FAE" w:rsidR="008038B4" w:rsidRDefault="00E450DF" w:rsidP="008038B4">
      <w:pPr>
        <w:pStyle w:val="NormalWeb"/>
        <w:numPr>
          <w:ilvl w:val="0"/>
          <w:numId w:val="5"/>
        </w:numPr>
        <w:rPr>
          <w:rFonts w:ascii="SymbolMT" w:hAnsi="SymbolMT"/>
        </w:rPr>
      </w:pPr>
      <w:r w:rsidRPr="008038B4">
        <w:rPr>
          <w:rFonts w:ascii="TimesNewRomanPSMT" w:hAnsi="TimesNewRomanPSMT"/>
        </w:rPr>
        <w:t>MyP</w:t>
      </w:r>
      <w:r w:rsidR="008038B4">
        <w:rPr>
          <w:rFonts w:ascii="TimesNewRomanPSMT" w:hAnsi="TimesNewRomanPSMT"/>
        </w:rPr>
        <w:t>late</w:t>
      </w:r>
      <w:r w:rsidRPr="008038B4">
        <w:rPr>
          <w:rFonts w:ascii="TimesNewRomanPSMT" w:hAnsi="TimesNewRomanPSMT"/>
        </w:rPr>
        <w:t xml:space="preserve"> </w:t>
      </w:r>
    </w:p>
    <w:p w14:paraId="5F981390" w14:textId="25381FCD" w:rsidR="008038B4" w:rsidRDefault="00E450DF" w:rsidP="008038B4">
      <w:pPr>
        <w:pStyle w:val="NormalWeb"/>
        <w:numPr>
          <w:ilvl w:val="1"/>
          <w:numId w:val="5"/>
        </w:numPr>
        <w:rPr>
          <w:rFonts w:ascii="SymbolMT" w:hAnsi="SymbolMT"/>
        </w:rPr>
      </w:pPr>
      <w:r w:rsidRPr="008038B4">
        <w:rPr>
          <w:rFonts w:ascii="TimesNewRomanPSMT" w:hAnsi="TimesNewRomanPSMT"/>
        </w:rPr>
        <w:t>Replaced the Food Pyramid in 20</w:t>
      </w:r>
      <w:r w:rsidR="008038B4">
        <w:rPr>
          <w:rFonts w:ascii="TimesNewRomanPSMT" w:hAnsi="TimesNewRomanPSMT"/>
        </w:rPr>
        <w:t>11</w:t>
      </w:r>
      <w:r w:rsidRPr="008038B4">
        <w:rPr>
          <w:rFonts w:ascii="TimesNewRomanPSMT" w:hAnsi="TimesNewRomanPSMT"/>
        </w:rPr>
        <w:t xml:space="preserve"> </w:t>
      </w:r>
    </w:p>
    <w:p w14:paraId="01BB9E8C" w14:textId="77777777" w:rsidR="008038B4" w:rsidRDefault="00E450DF" w:rsidP="008038B4">
      <w:pPr>
        <w:pStyle w:val="NormalWeb"/>
        <w:numPr>
          <w:ilvl w:val="1"/>
          <w:numId w:val="5"/>
        </w:numPr>
        <w:rPr>
          <w:rFonts w:ascii="SymbolMT" w:hAnsi="SymbolMT"/>
        </w:rPr>
      </w:pPr>
      <w:r w:rsidRPr="008038B4">
        <w:rPr>
          <w:rFonts w:ascii="TimesNewRomanPSMT" w:hAnsi="TimesNewRomanPSMT"/>
        </w:rPr>
        <w:t xml:space="preserve">Emphasizes the need for a more individualized approach to improving diet and lifestyle </w:t>
      </w:r>
    </w:p>
    <w:p w14:paraId="00A3E059" w14:textId="7528C0EE" w:rsidR="00E450DF" w:rsidRPr="008038B4" w:rsidRDefault="00E450DF" w:rsidP="008038B4">
      <w:pPr>
        <w:pStyle w:val="NormalWeb"/>
        <w:numPr>
          <w:ilvl w:val="1"/>
          <w:numId w:val="5"/>
        </w:numPr>
        <w:rPr>
          <w:rFonts w:ascii="SymbolMT" w:hAnsi="SymbolMT"/>
        </w:rPr>
      </w:pPr>
      <w:r w:rsidRPr="008038B4">
        <w:rPr>
          <w:rFonts w:ascii="TimesNewRomanPSMT" w:hAnsi="TimesNewRomanPSMT"/>
        </w:rPr>
        <w:t xml:space="preserve">Shows traits of gradual improvement, physical activity, variety, moderation, and proportionality </w:t>
      </w:r>
    </w:p>
    <w:p w14:paraId="377E52E9" w14:textId="31FA6355" w:rsidR="008038B4" w:rsidRPr="008038B4" w:rsidRDefault="008038B4" w:rsidP="008038B4">
      <w:pPr>
        <w:pStyle w:val="NormalWeb"/>
        <w:numPr>
          <w:ilvl w:val="1"/>
          <w:numId w:val="5"/>
        </w:numPr>
        <w:rPr>
          <w:rFonts w:ascii="SymbolMT" w:hAnsi="SymbolMT"/>
        </w:rPr>
      </w:pPr>
      <w:hyperlink r:id="rId6" w:history="1">
        <w:r w:rsidRPr="008038B4">
          <w:rPr>
            <w:rStyle w:val="Hyperlink"/>
            <w:rFonts w:ascii="TimesNewRomanPSMT" w:hAnsi="TimesNewRomanPSMT"/>
          </w:rPr>
          <w:t>Click Here</w:t>
        </w:r>
      </w:hyperlink>
      <w:r>
        <w:rPr>
          <w:rFonts w:ascii="TimesNewRomanPSMT" w:hAnsi="TimesNewRomanPSMT"/>
        </w:rPr>
        <w:t xml:space="preserve"> to go to USDA MyPlate website and create an individualized plan</w:t>
      </w:r>
    </w:p>
    <w:p w14:paraId="29E267A3" w14:textId="692ACF4D" w:rsidR="00E450DF" w:rsidRPr="008038B4" w:rsidRDefault="00E450DF" w:rsidP="008038B4">
      <w:pPr>
        <w:pStyle w:val="NormalWeb"/>
        <w:rPr>
          <w:sz w:val="28"/>
          <w:szCs w:val="28"/>
          <w:u w:val="single"/>
        </w:rPr>
      </w:pPr>
      <w:r w:rsidRPr="008038B4">
        <w:rPr>
          <w:rFonts w:ascii="TimesNewRomanPS" w:hAnsi="TimesNewRomanPS"/>
          <w:b/>
          <w:bCs/>
          <w:sz w:val="28"/>
          <w:szCs w:val="28"/>
          <w:u w:val="single"/>
        </w:rPr>
        <w:t>Dietary Supplements</w:t>
      </w:r>
      <w:r w:rsidR="0078071F">
        <w:rPr>
          <w:rFonts w:ascii="TimesNewRomanPS" w:hAnsi="TimesNewRomanPS"/>
          <w:b/>
          <w:bCs/>
          <w:sz w:val="28"/>
          <w:szCs w:val="28"/>
          <w:u w:val="single"/>
        </w:rPr>
        <w:t>:</w:t>
      </w:r>
    </w:p>
    <w:p w14:paraId="6DAE9F9F" w14:textId="723F28A6" w:rsidR="00E450DF" w:rsidRDefault="00E450DF" w:rsidP="008038B4">
      <w:pPr>
        <w:pStyle w:val="NormalWeb"/>
        <w:numPr>
          <w:ilvl w:val="0"/>
          <w:numId w:val="15"/>
        </w:numPr>
      </w:pPr>
      <w:r>
        <w:rPr>
          <w:rFonts w:ascii="TimesNewRomanPSMT" w:hAnsi="TimesNewRomanPSMT"/>
        </w:rPr>
        <w:t xml:space="preserve">No scientific evidence that shows that exercise increases requirements for nutrients such as proteins, vitamins, and minerals (exercise increases the need for energy) </w:t>
      </w:r>
    </w:p>
    <w:p w14:paraId="64BCA832" w14:textId="7C076522" w:rsidR="008038B4" w:rsidRDefault="00E450DF" w:rsidP="008038B4">
      <w:pPr>
        <w:pStyle w:val="NormalWeb"/>
        <w:numPr>
          <w:ilvl w:val="0"/>
          <w:numId w:val="1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Vitamin Supplements</w:t>
      </w:r>
    </w:p>
    <w:p w14:paraId="15F42AF4" w14:textId="0AF2FA49" w:rsidR="00E450DF" w:rsidRDefault="00E450DF" w:rsidP="008038B4">
      <w:pPr>
        <w:pStyle w:val="NormalWeb"/>
        <w:numPr>
          <w:ilvl w:val="1"/>
          <w:numId w:val="15"/>
        </w:numPr>
      </w:pPr>
      <w:r>
        <w:rPr>
          <w:rFonts w:ascii="TimesNewRomanPSMT" w:hAnsi="TimesNewRomanPSMT"/>
        </w:rPr>
        <w:t>A megadose of vitamin C does not prevent you from getting sick. It causes</w:t>
      </w:r>
      <w:r w:rsidR="008038B4">
        <w:rPr>
          <w:rFonts w:ascii="TimesNewRomanPSMT" w:hAnsi="TimesNewRomanPSMT"/>
        </w:rPr>
        <w:t xml:space="preserve"> </w:t>
      </w:r>
      <w:r w:rsidRPr="008038B4">
        <w:rPr>
          <w:rFonts w:ascii="TimesNewRomanPSMT" w:hAnsi="TimesNewRomanPSMT"/>
        </w:rPr>
        <w:t xml:space="preserve">diarrhea and a possibility of development of kidney stones. </w:t>
      </w:r>
    </w:p>
    <w:p w14:paraId="1C7B6706" w14:textId="32292437" w:rsidR="008038B4" w:rsidRDefault="00E450DF" w:rsidP="00E450DF">
      <w:pPr>
        <w:pStyle w:val="NormalWeb"/>
        <w:rPr>
          <w:sz w:val="28"/>
          <w:szCs w:val="28"/>
          <w:u w:val="single"/>
        </w:rPr>
      </w:pPr>
      <w:r w:rsidRPr="008038B4">
        <w:rPr>
          <w:rFonts w:ascii="TimesNewRomanPS" w:hAnsi="TimesNewRomanPS"/>
          <w:b/>
          <w:bCs/>
          <w:sz w:val="28"/>
          <w:szCs w:val="28"/>
          <w:u w:val="single"/>
        </w:rPr>
        <w:t>Mineral Supplements</w:t>
      </w:r>
      <w:r w:rsidR="0078071F">
        <w:rPr>
          <w:rFonts w:ascii="TimesNewRomanPS" w:hAnsi="TimesNewRomanPS"/>
          <w:b/>
          <w:bCs/>
          <w:sz w:val="28"/>
          <w:szCs w:val="28"/>
          <w:u w:val="single"/>
        </w:rPr>
        <w:t>:</w:t>
      </w:r>
    </w:p>
    <w:p w14:paraId="597E24DC" w14:textId="77777777" w:rsidR="008038B4" w:rsidRPr="008038B4" w:rsidRDefault="00E450DF" w:rsidP="008038B4">
      <w:pPr>
        <w:pStyle w:val="NormalWeb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rFonts w:ascii="TimesNewRomanPSMT" w:hAnsi="TimesNewRomanPSMT"/>
        </w:rPr>
        <w:t>Calcium Supplements</w:t>
      </w:r>
    </w:p>
    <w:p w14:paraId="00462E45" w14:textId="77777777" w:rsidR="008038B4" w:rsidRPr="008038B4" w:rsidRDefault="00E450DF" w:rsidP="008038B4">
      <w:pPr>
        <w:pStyle w:val="NormalWeb"/>
        <w:numPr>
          <w:ilvl w:val="1"/>
          <w:numId w:val="16"/>
        </w:numPr>
        <w:rPr>
          <w:sz w:val="28"/>
          <w:szCs w:val="28"/>
          <w:u w:val="single"/>
        </w:rPr>
      </w:pPr>
      <w:r w:rsidRPr="008038B4">
        <w:rPr>
          <w:rFonts w:ascii="Wingdings"/>
        </w:rPr>
        <w:t> </w:t>
      </w:r>
      <w:r w:rsidRPr="008038B4">
        <w:rPr>
          <w:rFonts w:ascii="TimesNewRomanPSMT" w:hAnsi="TimesNewRomanPSMT"/>
        </w:rPr>
        <w:t>most abundant mineral in the body essential for bone and teeth formation, muscle contraction, and conduction of nerve impulses</w:t>
      </w:r>
    </w:p>
    <w:p w14:paraId="0805B46C" w14:textId="77777777" w:rsidR="008038B4" w:rsidRPr="008038B4" w:rsidRDefault="008038B4" w:rsidP="008038B4">
      <w:pPr>
        <w:pStyle w:val="NormalWeb"/>
        <w:numPr>
          <w:ilvl w:val="1"/>
          <w:numId w:val="16"/>
        </w:numPr>
        <w:rPr>
          <w:sz w:val="28"/>
          <w:szCs w:val="28"/>
          <w:u w:val="single"/>
        </w:rPr>
      </w:pPr>
      <w:r>
        <w:rPr>
          <w:rFonts w:ascii="TimesNewRomanPSMT" w:hAnsi="TimesNewRomanPSMT"/>
        </w:rPr>
        <w:t>I</w:t>
      </w:r>
      <w:r w:rsidR="00E450DF" w:rsidRPr="008038B4">
        <w:rPr>
          <w:rFonts w:ascii="TimesNewRomanPSMT" w:hAnsi="TimesNewRomanPSMT"/>
        </w:rPr>
        <w:t>f calcium intake is too low, the body will remove calcium from the bones, over time they will become weaker and cause osteoporosis</w:t>
      </w:r>
    </w:p>
    <w:p w14:paraId="3F98E385" w14:textId="77777777" w:rsidR="0078071F" w:rsidRDefault="00E450DF" w:rsidP="0078071F">
      <w:pPr>
        <w:pStyle w:val="NormalWeb"/>
        <w:numPr>
          <w:ilvl w:val="1"/>
          <w:numId w:val="16"/>
        </w:numPr>
        <w:rPr>
          <w:sz w:val="28"/>
          <w:szCs w:val="28"/>
          <w:u w:val="single"/>
        </w:rPr>
      </w:pPr>
      <w:r w:rsidRPr="008038B4">
        <w:rPr>
          <w:rFonts w:ascii="Wingdings"/>
        </w:rPr>
        <w:t> </w:t>
      </w:r>
      <w:r w:rsidRPr="008038B4">
        <w:rPr>
          <w:rFonts w:ascii="TimesNewRomanPSMT" w:hAnsi="TimesNewRomanPSMT"/>
        </w:rPr>
        <w:t>A</w:t>
      </w:r>
      <w:r w:rsidR="0078071F">
        <w:rPr>
          <w:rFonts w:ascii="TimesNewRomanPSMT" w:hAnsi="TimesNewRomanPSMT"/>
        </w:rPr>
        <w:t xml:space="preserve">dequate </w:t>
      </w:r>
      <w:r w:rsidRPr="008038B4">
        <w:rPr>
          <w:rFonts w:ascii="TimesNewRomanPSMT" w:hAnsi="TimesNewRomanPSMT"/>
        </w:rPr>
        <w:t>I</w:t>
      </w:r>
      <w:r w:rsidR="0078071F">
        <w:rPr>
          <w:rFonts w:ascii="TimesNewRomanPSMT" w:hAnsi="TimesNewRomanPSMT"/>
        </w:rPr>
        <w:t>ntake</w:t>
      </w:r>
      <w:r w:rsidRPr="008038B4">
        <w:rPr>
          <w:rFonts w:ascii="TimesNewRomanPSMT" w:hAnsi="TimesNewRomanPSMT"/>
        </w:rPr>
        <w:t xml:space="preserve"> is 1,000mg </w:t>
      </w:r>
    </w:p>
    <w:p w14:paraId="5D270A50" w14:textId="77777777" w:rsidR="0078071F" w:rsidRDefault="00E450DF" w:rsidP="0078071F">
      <w:pPr>
        <w:pStyle w:val="NormalWeb"/>
        <w:numPr>
          <w:ilvl w:val="2"/>
          <w:numId w:val="16"/>
        </w:numPr>
        <w:rPr>
          <w:sz w:val="28"/>
          <w:szCs w:val="28"/>
          <w:u w:val="single"/>
        </w:rPr>
      </w:pPr>
      <w:r w:rsidRPr="0078071F">
        <w:rPr>
          <w:rFonts w:ascii="Wingdings"/>
        </w:rPr>
        <w:t> </w:t>
      </w:r>
      <w:r w:rsidRPr="0078071F">
        <w:rPr>
          <w:rFonts w:ascii="TimesNewRomanPSMT" w:hAnsi="TimesNewRomanPSMT"/>
        </w:rPr>
        <w:t xml:space="preserve">25% women consume less than 300mg a day </w:t>
      </w:r>
    </w:p>
    <w:p w14:paraId="1D78C40E" w14:textId="77777777" w:rsidR="0078071F" w:rsidRDefault="00E450DF" w:rsidP="0078071F">
      <w:pPr>
        <w:pStyle w:val="NormalWeb"/>
        <w:numPr>
          <w:ilvl w:val="0"/>
          <w:numId w:val="16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 xml:space="preserve">Iron Supplements </w:t>
      </w:r>
    </w:p>
    <w:p w14:paraId="026D34B2" w14:textId="77777777" w:rsidR="0078071F" w:rsidRPr="0078071F" w:rsidRDefault="00E450DF" w:rsidP="0078071F">
      <w:pPr>
        <w:pStyle w:val="NormalWeb"/>
        <w:numPr>
          <w:ilvl w:val="1"/>
          <w:numId w:val="16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>Iron deficiency is a common problem, especially in young females</w:t>
      </w:r>
    </w:p>
    <w:p w14:paraId="1B0632A4" w14:textId="77777777" w:rsidR="0078071F" w:rsidRPr="0078071F" w:rsidRDefault="00E450DF" w:rsidP="0078071F">
      <w:pPr>
        <w:pStyle w:val="NormalWeb"/>
        <w:numPr>
          <w:ilvl w:val="1"/>
          <w:numId w:val="16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>Deficiency can result in iron deficiency anemia</w:t>
      </w:r>
    </w:p>
    <w:p w14:paraId="1FA5E606" w14:textId="77777777" w:rsidR="0078071F" w:rsidRDefault="00E450DF" w:rsidP="0078071F">
      <w:pPr>
        <w:pStyle w:val="NormalWeb"/>
        <w:numPr>
          <w:ilvl w:val="1"/>
          <w:numId w:val="16"/>
        </w:numPr>
        <w:rPr>
          <w:sz w:val="28"/>
          <w:szCs w:val="28"/>
          <w:u w:val="single"/>
        </w:rPr>
      </w:pPr>
      <w:r w:rsidRPr="0078071F">
        <w:rPr>
          <w:rFonts w:ascii="Wingdings"/>
        </w:rPr>
        <w:t> </w:t>
      </w:r>
      <w:r w:rsidRPr="0078071F">
        <w:rPr>
          <w:rFonts w:ascii="TimesNewRomanPSMT" w:hAnsi="TimesNewRomanPSMT"/>
        </w:rPr>
        <w:t xml:space="preserve">Iron is needed to form hemoglobin, so a deficiency decreases the oxygen- carrying ability of the red blood cells so the muscles can’t obtain enough oxygen to generate energy </w:t>
      </w:r>
    </w:p>
    <w:p w14:paraId="76C65BE1" w14:textId="4CBA3C3E" w:rsidR="00E450DF" w:rsidRPr="0078071F" w:rsidRDefault="00E450DF" w:rsidP="0078071F">
      <w:pPr>
        <w:pStyle w:val="NormalWeb"/>
        <w:numPr>
          <w:ilvl w:val="1"/>
          <w:numId w:val="16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 xml:space="preserve">Anemia leaves a person feeling tired and weak </w:t>
      </w:r>
    </w:p>
    <w:p w14:paraId="32BFB46F" w14:textId="305D71C2" w:rsidR="00E450DF" w:rsidRPr="0078071F" w:rsidRDefault="00E450DF" w:rsidP="0078071F">
      <w:pPr>
        <w:pStyle w:val="NormalWeb"/>
        <w:rPr>
          <w:sz w:val="28"/>
          <w:szCs w:val="28"/>
          <w:u w:val="single"/>
        </w:rPr>
      </w:pPr>
      <w:r w:rsidRPr="0078071F">
        <w:rPr>
          <w:rFonts w:ascii="TimesNewRomanPS" w:hAnsi="TimesNewRomanPS"/>
          <w:b/>
          <w:bCs/>
          <w:sz w:val="28"/>
          <w:szCs w:val="28"/>
          <w:u w:val="single"/>
        </w:rPr>
        <w:t>Protein Supplements</w:t>
      </w:r>
      <w:r w:rsidR="0078071F">
        <w:rPr>
          <w:rFonts w:ascii="TimesNewRomanPS" w:hAnsi="TimesNewRomanPS"/>
          <w:b/>
          <w:bCs/>
          <w:sz w:val="28"/>
          <w:szCs w:val="28"/>
          <w:u w:val="single"/>
        </w:rPr>
        <w:t>:</w:t>
      </w:r>
    </w:p>
    <w:p w14:paraId="7F79DD2A" w14:textId="77777777" w:rsidR="00E450DF" w:rsidRDefault="00E450DF" w:rsidP="00E450DF">
      <w:pPr>
        <w:pStyle w:val="NormalWeb"/>
        <w:numPr>
          <w:ilvl w:val="0"/>
          <w:numId w:val="9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Most athletes believe that more protein is needed to build bigger muscles </w:t>
      </w:r>
    </w:p>
    <w:p w14:paraId="11651A60" w14:textId="0392BA69" w:rsidR="0078071F" w:rsidRPr="0078071F" w:rsidRDefault="00E450DF" w:rsidP="00E450DF">
      <w:pPr>
        <w:pStyle w:val="NormalWeb"/>
        <w:numPr>
          <w:ilvl w:val="0"/>
          <w:numId w:val="9"/>
        </w:numPr>
        <w:rPr>
          <w:rFonts w:ascii="SymbolMT" w:hAnsi="SymbolMT"/>
        </w:rPr>
      </w:pPr>
      <w:r>
        <w:rPr>
          <w:rFonts w:ascii="TimesNewRomanPSMT" w:hAnsi="TimesNewRomanPSMT"/>
        </w:rPr>
        <w:t>To gain muscle, athletes should consume an extra 1-1.5g/kg a day (per body weight)</w:t>
      </w:r>
    </w:p>
    <w:p w14:paraId="2F05EFA4" w14:textId="11C7217A" w:rsidR="0078071F" w:rsidRDefault="0078071F" w:rsidP="0078071F">
      <w:pPr>
        <w:pStyle w:val="NormalWeb"/>
        <w:rPr>
          <w:rFonts w:ascii="TimesNewRomanPSMT" w:hAnsi="TimesNewRomanPSMT"/>
        </w:rPr>
      </w:pPr>
    </w:p>
    <w:p w14:paraId="1F5BEFF5" w14:textId="25114B0B" w:rsidR="0078071F" w:rsidRDefault="0078071F" w:rsidP="0078071F">
      <w:pPr>
        <w:pStyle w:val="NormalWeb"/>
        <w:rPr>
          <w:rFonts w:ascii="TimesNewRomanPSMT" w:hAnsi="TimesNewRomanPSMT"/>
        </w:rPr>
      </w:pPr>
    </w:p>
    <w:p w14:paraId="2378B1F3" w14:textId="77777777" w:rsidR="0078071F" w:rsidRPr="0078071F" w:rsidRDefault="0078071F" w:rsidP="0078071F">
      <w:pPr>
        <w:pStyle w:val="NormalWeb"/>
        <w:rPr>
          <w:rFonts w:ascii="SymbolMT" w:hAnsi="SymbolMT"/>
        </w:rPr>
      </w:pPr>
    </w:p>
    <w:p w14:paraId="3D5A0460" w14:textId="731B98A7" w:rsidR="00E450DF" w:rsidRPr="0078071F" w:rsidRDefault="00E450DF" w:rsidP="0078071F">
      <w:pPr>
        <w:pStyle w:val="NormalWeb"/>
        <w:rPr>
          <w:rFonts w:ascii="SymbolMT" w:hAnsi="SymbolMT"/>
          <w:sz w:val="28"/>
          <w:szCs w:val="28"/>
          <w:u w:val="single"/>
        </w:rPr>
      </w:pPr>
      <w:r w:rsidRPr="0078071F">
        <w:rPr>
          <w:rFonts w:ascii="TimesNewRomanPS" w:hAnsi="TimesNewRomanPS"/>
          <w:b/>
          <w:bCs/>
          <w:sz w:val="28"/>
          <w:szCs w:val="28"/>
          <w:u w:val="single"/>
        </w:rPr>
        <w:lastRenderedPageBreak/>
        <w:t>Creatine Supplements</w:t>
      </w:r>
      <w:r w:rsidR="0078071F">
        <w:rPr>
          <w:rFonts w:ascii="TimesNewRomanPS" w:hAnsi="TimesNewRomanPS"/>
          <w:b/>
          <w:bCs/>
          <w:sz w:val="28"/>
          <w:szCs w:val="28"/>
          <w:u w:val="single"/>
        </w:rPr>
        <w:t>:</w:t>
      </w:r>
    </w:p>
    <w:p w14:paraId="4166A40D" w14:textId="77777777" w:rsidR="00E450DF" w:rsidRDefault="00E450DF" w:rsidP="00E450D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Naturally occurring organic compound synthesized by the kidneys, liver, and pancreas </w:t>
      </w:r>
    </w:p>
    <w:p w14:paraId="19B06F7A" w14:textId="77777777" w:rsidR="00E450DF" w:rsidRDefault="00E450DF" w:rsidP="00E450D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Obtained from ingesting meat and fish </w:t>
      </w:r>
    </w:p>
    <w:p w14:paraId="20B14C40" w14:textId="77777777" w:rsidR="00E450DF" w:rsidRDefault="00E450DF" w:rsidP="00E450D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Integral role in energy metabolism </w:t>
      </w:r>
    </w:p>
    <w:p w14:paraId="0911F6C4" w14:textId="21F090B0" w:rsidR="00E450DF" w:rsidRPr="0078071F" w:rsidRDefault="00E450DF" w:rsidP="0078071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>Phosphocreatine- stored in skeletal muscle and is used during anaerobic activity to</w:t>
      </w:r>
      <w:r w:rsidR="0078071F">
        <w:rPr>
          <w:rFonts w:ascii="TimesNewRomanPSMT" w:hAnsi="TimesNewRomanPSMT"/>
        </w:rPr>
        <w:t xml:space="preserve"> </w:t>
      </w:r>
      <w:r w:rsidRPr="0078071F">
        <w:rPr>
          <w:rFonts w:ascii="TimesNewRomanPSMT" w:hAnsi="TimesNewRomanPSMT"/>
        </w:rPr>
        <w:t xml:space="preserve">produce ATP with the assistance of the enzyme creatine kinase </w:t>
      </w:r>
    </w:p>
    <w:p w14:paraId="11347EB2" w14:textId="77777777" w:rsidR="00E450DF" w:rsidRDefault="00E450DF" w:rsidP="00E450D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Increases the re-synthesis of ATP (increasing ability to workout) </w:t>
      </w:r>
    </w:p>
    <w:p w14:paraId="25ED1CB3" w14:textId="4EA57FED" w:rsidR="00E450DF" w:rsidRDefault="00E450DF" w:rsidP="00E450D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>Improves exercise recovery because</w:t>
      </w:r>
      <w:r w:rsidR="0078071F">
        <w:rPr>
          <w:rFonts w:ascii="TimesNewRomanPSMT" w:hAnsi="TimesNewRomanPSMT"/>
        </w:rPr>
        <w:t xml:space="preserve"> it</w:t>
      </w:r>
      <w:r>
        <w:rPr>
          <w:rFonts w:ascii="TimesNewRomanPSMT" w:hAnsi="TimesNewRomanPSMT"/>
        </w:rPr>
        <w:t xml:space="preserve"> is a lactic acid buffer </w:t>
      </w:r>
    </w:p>
    <w:p w14:paraId="1472D50C" w14:textId="248959C5" w:rsidR="00E450DF" w:rsidRDefault="00E450DF" w:rsidP="00E450D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>Creatine was banned by the NCAA in August of 2005</w:t>
      </w:r>
      <w:r w:rsidR="0078071F">
        <w:rPr>
          <w:rFonts w:ascii="TimesNewRomanPSMT" w:hAnsi="TimesNewRomanPSMT"/>
        </w:rPr>
        <w:t xml:space="preserve"> (Schools cannot supply it), </w:t>
      </w:r>
      <w:r>
        <w:rPr>
          <w:rFonts w:ascii="TimesNewRomanPSMT" w:hAnsi="TimesNewRomanPSMT"/>
        </w:rPr>
        <w:t>but creatine itself is not banned</w:t>
      </w:r>
      <w:r w:rsidR="0078071F">
        <w:rPr>
          <w:rFonts w:ascii="TimesNewRomanPSMT" w:hAnsi="TimesNewRomanPSMT"/>
        </w:rPr>
        <w:t>.</w:t>
      </w:r>
    </w:p>
    <w:p w14:paraId="1463F4EB" w14:textId="42D09943" w:rsidR="00E450DF" w:rsidRPr="0078071F" w:rsidRDefault="00E450DF" w:rsidP="0078071F">
      <w:pPr>
        <w:pStyle w:val="NormalWeb"/>
        <w:rPr>
          <w:rFonts w:ascii="SymbolMT" w:hAnsi="SymbolMT"/>
          <w:sz w:val="28"/>
          <w:szCs w:val="28"/>
          <w:u w:val="single"/>
        </w:rPr>
      </w:pPr>
      <w:r w:rsidRPr="0078071F">
        <w:rPr>
          <w:rFonts w:ascii="TimesNewRomanPS" w:hAnsi="TimesNewRomanPS"/>
          <w:b/>
          <w:bCs/>
          <w:sz w:val="28"/>
          <w:szCs w:val="28"/>
          <w:u w:val="single"/>
        </w:rPr>
        <w:t>Herbal Supplements</w:t>
      </w:r>
      <w:r w:rsidR="0078071F">
        <w:rPr>
          <w:rFonts w:ascii="TimesNewRomanPS" w:hAnsi="TimesNewRomanPS"/>
          <w:b/>
          <w:bCs/>
          <w:sz w:val="28"/>
          <w:szCs w:val="28"/>
          <w:u w:val="single"/>
        </w:rPr>
        <w:t>:</w:t>
      </w:r>
    </w:p>
    <w:p w14:paraId="59B7A0C1" w14:textId="77777777" w:rsidR="00E450DF" w:rsidRDefault="00E450DF" w:rsidP="0078071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Thought to nourish the brain, glands, and hormones </w:t>
      </w:r>
    </w:p>
    <w:p w14:paraId="42701CDB" w14:textId="77777777" w:rsidR="0078071F" w:rsidRDefault="00E450DF" w:rsidP="0078071F">
      <w:pPr>
        <w:pStyle w:val="NormalWeb"/>
        <w:numPr>
          <w:ilvl w:val="0"/>
          <w:numId w:val="10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Works with the body’s function so that it can heal and regulate itself </w:t>
      </w:r>
    </w:p>
    <w:p w14:paraId="5F17C262" w14:textId="77777777" w:rsidR="0078071F" w:rsidRDefault="00E450DF" w:rsidP="0078071F">
      <w:pPr>
        <w:pStyle w:val="NormalWeb"/>
        <w:numPr>
          <w:ilvl w:val="1"/>
          <w:numId w:val="10"/>
        </w:numPr>
        <w:rPr>
          <w:rFonts w:ascii="SymbolMT" w:hAnsi="SymbolMT"/>
        </w:rPr>
      </w:pPr>
      <w:r w:rsidRPr="0078071F">
        <w:rPr>
          <w:rFonts w:ascii="TimesNewRomanPSMT" w:hAnsi="TimesNewRomanPSMT"/>
          <w:u w:val="single"/>
        </w:rPr>
        <w:t>Ephedrine</w:t>
      </w:r>
      <w:r w:rsidR="0078071F">
        <w:rPr>
          <w:rFonts w:ascii="TimesNewRomanPSMT" w:hAnsi="TimesNewRomanPSMT"/>
        </w:rPr>
        <w:t xml:space="preserve">- </w:t>
      </w:r>
      <w:r w:rsidRPr="0078071F">
        <w:rPr>
          <w:rFonts w:ascii="TimesNewRomanPSMT" w:hAnsi="TimesNewRomanPSMT"/>
        </w:rPr>
        <w:t xml:space="preserve">Stimulant that has been used as an ingredient in diet pills, rec drugs, and OTC medications </w:t>
      </w:r>
    </w:p>
    <w:p w14:paraId="50452B85" w14:textId="77777777" w:rsidR="0078071F" w:rsidRPr="0078071F" w:rsidRDefault="00E450DF" w:rsidP="0078071F">
      <w:pPr>
        <w:pStyle w:val="NormalWeb"/>
        <w:numPr>
          <w:ilvl w:val="2"/>
          <w:numId w:val="10"/>
        </w:numPr>
        <w:rPr>
          <w:rFonts w:ascii="SymbolMT" w:hAnsi="SymbolMT"/>
        </w:rPr>
      </w:pPr>
      <w:r w:rsidRPr="0078071F">
        <w:rPr>
          <w:rFonts w:ascii="TimesNewRomanPSMT" w:hAnsi="TimesNewRomanPSMT"/>
        </w:rPr>
        <w:t>Similar to amphetamine</w:t>
      </w:r>
    </w:p>
    <w:p w14:paraId="0E3DFD46" w14:textId="77777777" w:rsidR="0078071F" w:rsidRDefault="00E450DF" w:rsidP="0078071F">
      <w:pPr>
        <w:pStyle w:val="NormalWeb"/>
        <w:numPr>
          <w:ilvl w:val="2"/>
          <w:numId w:val="10"/>
        </w:numPr>
        <w:rPr>
          <w:rFonts w:ascii="SymbolMT" w:hAnsi="SymbolMT"/>
        </w:rPr>
      </w:pPr>
      <w:r w:rsidRPr="0078071F">
        <w:rPr>
          <w:rFonts w:ascii="TimesNewRomanPSMT" w:hAnsi="TimesNewRomanPSMT"/>
        </w:rPr>
        <w:t>Have caused heart attacks, stroke, tachycardia, depression, convulsions,</w:t>
      </w:r>
      <w:r w:rsidR="0078071F">
        <w:rPr>
          <w:rFonts w:ascii="TimesNewRomanPSMT" w:hAnsi="TimesNewRomanPSMT"/>
        </w:rPr>
        <w:t xml:space="preserve"> </w:t>
      </w:r>
      <w:r w:rsidRPr="0078071F">
        <w:rPr>
          <w:rFonts w:ascii="TimesNewRomanPSMT" w:hAnsi="TimesNewRomanPSMT"/>
        </w:rPr>
        <w:t>etc</w:t>
      </w:r>
      <w:r w:rsidR="0078071F">
        <w:rPr>
          <w:rFonts w:ascii="TimesNewRomanPSMT" w:hAnsi="TimesNewRomanPSMT"/>
        </w:rPr>
        <w:t>.</w:t>
      </w:r>
    </w:p>
    <w:p w14:paraId="190BAC1C" w14:textId="579473DC" w:rsidR="0078071F" w:rsidRDefault="00E450DF" w:rsidP="00E450DF">
      <w:pPr>
        <w:pStyle w:val="NormalWeb"/>
        <w:rPr>
          <w:sz w:val="28"/>
          <w:szCs w:val="28"/>
          <w:u w:val="single"/>
        </w:rPr>
      </w:pPr>
      <w:r w:rsidRPr="0078071F">
        <w:rPr>
          <w:rFonts w:ascii="TimesNewRomanPS" w:hAnsi="TimesNewRomanPS"/>
          <w:b/>
          <w:bCs/>
          <w:sz w:val="28"/>
          <w:szCs w:val="28"/>
          <w:u w:val="single"/>
        </w:rPr>
        <w:t>Eating and Drinking Practices</w:t>
      </w:r>
      <w:r w:rsidR="0078071F">
        <w:rPr>
          <w:rFonts w:ascii="TimesNewRomanPS" w:hAnsi="TimesNewRomanPS"/>
          <w:b/>
          <w:bCs/>
          <w:sz w:val="28"/>
          <w:szCs w:val="28"/>
          <w:u w:val="single"/>
        </w:rPr>
        <w:t>:</w:t>
      </w:r>
      <w:r w:rsidRPr="0078071F">
        <w:rPr>
          <w:rFonts w:ascii="TimesNewRomanPS" w:hAnsi="TimesNewRomanPS"/>
          <w:b/>
          <w:bCs/>
          <w:sz w:val="28"/>
          <w:szCs w:val="28"/>
          <w:u w:val="single"/>
        </w:rPr>
        <w:t xml:space="preserve"> </w:t>
      </w:r>
    </w:p>
    <w:p w14:paraId="4005D799" w14:textId="77777777" w:rsidR="0078071F" w:rsidRPr="0078071F" w:rsidRDefault="00E450DF" w:rsidP="0078071F">
      <w:pPr>
        <w:pStyle w:val="NormalWeb"/>
        <w:numPr>
          <w:ilvl w:val="0"/>
          <w:numId w:val="17"/>
        </w:numPr>
        <w:rPr>
          <w:sz w:val="28"/>
          <w:szCs w:val="28"/>
          <w:u w:val="single"/>
        </w:rPr>
      </w:pPr>
      <w:r>
        <w:rPr>
          <w:rFonts w:ascii="TimesNewRomanPSMT" w:hAnsi="TimesNewRomanPSMT"/>
        </w:rPr>
        <w:t>Caffeine Consumption</w:t>
      </w:r>
    </w:p>
    <w:p w14:paraId="56435AE1" w14:textId="77777777" w:rsidR="0078071F" w:rsidRPr="0078071F" w:rsidRDefault="00E450DF" w:rsidP="0078071F">
      <w:pPr>
        <w:pStyle w:val="NormalWeb"/>
        <w:numPr>
          <w:ilvl w:val="1"/>
          <w:numId w:val="17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>Central nervous system stimulant</w:t>
      </w:r>
    </w:p>
    <w:p w14:paraId="4A67F6DA" w14:textId="77777777" w:rsidR="0078071F" w:rsidRDefault="00E450DF" w:rsidP="0078071F">
      <w:pPr>
        <w:pStyle w:val="NormalWeb"/>
        <w:numPr>
          <w:ilvl w:val="1"/>
          <w:numId w:val="17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 xml:space="preserve">Can enhance the use of fat during endurance exercise, delaying the depletion of glycogen stores </w:t>
      </w:r>
    </w:p>
    <w:p w14:paraId="06819B34" w14:textId="77777777" w:rsidR="0078071F" w:rsidRDefault="00E450DF" w:rsidP="0078071F">
      <w:pPr>
        <w:pStyle w:val="NormalWeb"/>
        <w:numPr>
          <w:ilvl w:val="1"/>
          <w:numId w:val="17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 xml:space="preserve">Makes calcium more available to muscles during contraction </w:t>
      </w:r>
    </w:p>
    <w:p w14:paraId="12CAE47E" w14:textId="77777777" w:rsidR="0078071F" w:rsidRDefault="00E450DF" w:rsidP="0078071F">
      <w:pPr>
        <w:pStyle w:val="NormalWeb"/>
        <w:numPr>
          <w:ilvl w:val="0"/>
          <w:numId w:val="17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 xml:space="preserve">Alcohol Consumption </w:t>
      </w:r>
    </w:p>
    <w:p w14:paraId="0CBEF65D" w14:textId="77777777" w:rsidR="0078071F" w:rsidRDefault="00E450DF" w:rsidP="0078071F">
      <w:pPr>
        <w:pStyle w:val="NormalWeb"/>
        <w:numPr>
          <w:ilvl w:val="1"/>
          <w:numId w:val="17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 xml:space="preserve">Decreases physical coordination, slowed reaction times, and decreased mental alertness </w:t>
      </w:r>
    </w:p>
    <w:p w14:paraId="022EBCC5" w14:textId="6085EC16" w:rsidR="00E450DF" w:rsidRPr="0078071F" w:rsidRDefault="00E450DF" w:rsidP="0078071F">
      <w:pPr>
        <w:pStyle w:val="NormalWeb"/>
        <w:numPr>
          <w:ilvl w:val="1"/>
          <w:numId w:val="17"/>
        </w:numPr>
        <w:rPr>
          <w:sz w:val="28"/>
          <w:szCs w:val="28"/>
          <w:u w:val="single"/>
        </w:rPr>
      </w:pPr>
      <w:r w:rsidRPr="0078071F">
        <w:rPr>
          <w:rFonts w:ascii="TimesNewRomanPSMT" w:hAnsi="TimesNewRomanPSMT"/>
        </w:rPr>
        <w:t xml:space="preserve">Increases the production of urine, resulting in body water loss </w:t>
      </w:r>
    </w:p>
    <w:p w14:paraId="560C730F" w14:textId="70A949C0" w:rsidR="00E450DF" w:rsidRPr="0078071F" w:rsidRDefault="00E450DF" w:rsidP="0078071F">
      <w:pPr>
        <w:pStyle w:val="NormalWeb"/>
        <w:rPr>
          <w:sz w:val="28"/>
          <w:szCs w:val="28"/>
          <w:u w:val="single"/>
        </w:rPr>
      </w:pPr>
      <w:r w:rsidRPr="0078071F">
        <w:rPr>
          <w:rFonts w:ascii="TimesNewRomanPS" w:hAnsi="TimesNewRomanPS"/>
          <w:b/>
          <w:bCs/>
          <w:sz w:val="28"/>
          <w:szCs w:val="28"/>
          <w:u w:val="single"/>
        </w:rPr>
        <w:t>Pre</w:t>
      </w:r>
      <w:r w:rsidR="0078071F" w:rsidRPr="0078071F">
        <w:rPr>
          <w:rFonts w:ascii="TimesNewRomanPS" w:hAnsi="TimesNewRomanPS"/>
          <w:b/>
          <w:bCs/>
          <w:sz w:val="28"/>
          <w:szCs w:val="28"/>
          <w:u w:val="single"/>
        </w:rPr>
        <w:t>-E</w:t>
      </w:r>
      <w:r w:rsidRPr="0078071F">
        <w:rPr>
          <w:rFonts w:ascii="TimesNewRomanPS" w:hAnsi="TimesNewRomanPS"/>
          <w:b/>
          <w:bCs/>
          <w:sz w:val="28"/>
          <w:szCs w:val="28"/>
          <w:u w:val="single"/>
        </w:rPr>
        <w:t>vent Nutrition</w:t>
      </w:r>
      <w:r w:rsidR="0078071F">
        <w:rPr>
          <w:rFonts w:ascii="TimesNewRomanPS" w:hAnsi="TimesNewRomanPS"/>
          <w:b/>
          <w:bCs/>
          <w:sz w:val="28"/>
          <w:szCs w:val="28"/>
          <w:u w:val="single"/>
        </w:rPr>
        <w:t>:</w:t>
      </w:r>
    </w:p>
    <w:p w14:paraId="35AE0BFE" w14:textId="77777777" w:rsidR="00444ACB" w:rsidRDefault="00E450DF" w:rsidP="00444ACB">
      <w:pPr>
        <w:pStyle w:val="NormalWeb"/>
      </w:pPr>
      <w:r>
        <w:rPr>
          <w:rFonts w:ascii="SymbolMT" w:hAnsi="SymbolMT"/>
        </w:rPr>
        <w:t xml:space="preserve">• </w:t>
      </w:r>
      <w:r>
        <w:rPr>
          <w:rFonts w:ascii="TimesNewRomanPSMT" w:hAnsi="TimesNewRomanPSMT"/>
        </w:rPr>
        <w:t xml:space="preserve">Purpose is to provide the competitor with sufficient nutrient energy and fluids for competition while taking into consideration the digestibility of the food </w:t>
      </w:r>
    </w:p>
    <w:p w14:paraId="3C13F2C1" w14:textId="3ED61345" w:rsidR="00E450DF" w:rsidRPr="00444ACB" w:rsidRDefault="00E450DF" w:rsidP="00444ACB">
      <w:pPr>
        <w:pStyle w:val="NormalWeb"/>
        <w:numPr>
          <w:ilvl w:val="0"/>
          <w:numId w:val="18"/>
        </w:numPr>
      </w:pPr>
      <w:r>
        <w:rPr>
          <w:rFonts w:ascii="TimesNewRomanPSMT" w:hAnsi="TimesNewRomanPSMT"/>
        </w:rPr>
        <w:t xml:space="preserve">Try to eat the largest amount of carbs </w:t>
      </w:r>
    </w:p>
    <w:p w14:paraId="6454B472" w14:textId="77777777" w:rsidR="00E450DF" w:rsidRDefault="00E450DF" w:rsidP="00444ACB">
      <w:pPr>
        <w:pStyle w:val="NormalWeb"/>
        <w:numPr>
          <w:ilvl w:val="0"/>
          <w:numId w:val="18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Eat food that digests quickly </w:t>
      </w:r>
    </w:p>
    <w:p w14:paraId="209B6D8E" w14:textId="77777777" w:rsidR="00E450DF" w:rsidRDefault="00E450DF" w:rsidP="00444ACB">
      <w:pPr>
        <w:pStyle w:val="NormalWeb"/>
        <w:numPr>
          <w:ilvl w:val="0"/>
          <w:numId w:val="18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Consume food 3-4 hours before competition or exercising </w:t>
      </w:r>
    </w:p>
    <w:p w14:paraId="1AE95EB0" w14:textId="77777777" w:rsidR="00444ACB" w:rsidRDefault="00E450DF" w:rsidP="00444ACB">
      <w:pPr>
        <w:pStyle w:val="NormalWeb"/>
        <w:numPr>
          <w:ilvl w:val="0"/>
          <w:numId w:val="18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Liquid food supplements as extremely effective </w:t>
      </w:r>
      <w:proofErr w:type="spellStart"/>
      <w:r>
        <w:rPr>
          <w:rFonts w:ascii="TimesNewRomanPSMT" w:hAnsi="TimesNewRomanPSMT"/>
        </w:rPr>
        <w:t>preevent</w:t>
      </w:r>
      <w:proofErr w:type="spellEnd"/>
      <w:r>
        <w:rPr>
          <w:rFonts w:ascii="TimesNewRomanPSMT" w:hAnsi="TimesNewRomanPSMT"/>
        </w:rPr>
        <w:t xml:space="preserve"> meals </w:t>
      </w:r>
    </w:p>
    <w:p w14:paraId="562B41DD" w14:textId="77777777" w:rsidR="00444ACB" w:rsidRDefault="00444ACB" w:rsidP="00444ACB">
      <w:pPr>
        <w:pStyle w:val="NormalWeb"/>
        <w:rPr>
          <w:rFonts w:ascii="SymbolMT" w:hAnsi="SymbolMT"/>
        </w:rPr>
      </w:pPr>
    </w:p>
    <w:p w14:paraId="0246F28E" w14:textId="77777777" w:rsidR="00444ACB" w:rsidRPr="00444ACB" w:rsidRDefault="00E450DF" w:rsidP="00E450DF">
      <w:pPr>
        <w:pStyle w:val="NormalWeb"/>
        <w:rPr>
          <w:rFonts w:ascii="SymbolMT" w:hAnsi="SymbolMT"/>
          <w:sz w:val="28"/>
          <w:szCs w:val="28"/>
          <w:u w:val="single"/>
        </w:rPr>
      </w:pPr>
      <w:r w:rsidRPr="00444ACB">
        <w:rPr>
          <w:rFonts w:ascii="TimesNewRomanPS" w:hAnsi="TimesNewRomanPS"/>
          <w:b/>
          <w:bCs/>
          <w:sz w:val="28"/>
          <w:szCs w:val="28"/>
          <w:u w:val="single"/>
        </w:rPr>
        <w:lastRenderedPageBreak/>
        <w:t xml:space="preserve">Glycogen Supercompensation </w:t>
      </w:r>
    </w:p>
    <w:p w14:paraId="02759B0B" w14:textId="37AB86AF" w:rsidR="00E450DF" w:rsidRPr="00444ACB" w:rsidRDefault="00E450DF" w:rsidP="00444ACB">
      <w:pPr>
        <w:pStyle w:val="NormalWeb"/>
        <w:numPr>
          <w:ilvl w:val="0"/>
          <w:numId w:val="19"/>
        </w:numPr>
        <w:rPr>
          <w:rFonts w:ascii="SymbolMT" w:hAnsi="SymbolMT"/>
        </w:rPr>
      </w:pPr>
      <w:r>
        <w:rPr>
          <w:rFonts w:ascii="TimesNewRomanPSMT" w:hAnsi="TimesNewRomanPSMT"/>
        </w:rPr>
        <w:t xml:space="preserve">For endurance events, </w:t>
      </w:r>
      <w:r w:rsidR="00444ACB">
        <w:rPr>
          <w:rFonts w:ascii="TimesNewRomanPSMT" w:hAnsi="TimesNewRomanPSMT"/>
        </w:rPr>
        <w:t xml:space="preserve">you </w:t>
      </w:r>
      <w:r>
        <w:rPr>
          <w:rFonts w:ascii="TimesNewRomanPSMT" w:hAnsi="TimesNewRomanPSMT"/>
        </w:rPr>
        <w:t xml:space="preserve">want to maximize the amount of glucose that can be stored (so want to reduce the training program a few days before competition and increase carb intake) </w:t>
      </w:r>
    </w:p>
    <w:p w14:paraId="79AF8057" w14:textId="4905A76A" w:rsidR="00E450DF" w:rsidRDefault="00E450DF" w:rsidP="00444ACB">
      <w:pPr>
        <w:pStyle w:val="NormalWeb"/>
        <w:numPr>
          <w:ilvl w:val="0"/>
          <w:numId w:val="19"/>
        </w:numPr>
      </w:pPr>
      <w:r>
        <w:rPr>
          <w:rFonts w:ascii="TimesNewRomanPSMT" w:hAnsi="TimesNewRomanPSMT"/>
        </w:rPr>
        <w:t>Recommendations for Restoring Muscle Glycogen after Exercise</w:t>
      </w:r>
      <w:r>
        <w:rPr>
          <w:rFonts w:ascii="TimesNewRomanPSMT" w:hAnsi="TimesNewRomanPSMT"/>
        </w:rPr>
        <w:br/>
      </w:r>
      <w:r>
        <w:rPr>
          <w:rFonts w:ascii="Wingdings" w:hAnsi="Wingdings"/>
        </w:rPr>
        <w:sym w:font="Wingdings" w:char="F0A7"/>
      </w:r>
      <w:r>
        <w:rPr>
          <w:rFonts w:ascii="Wingdings" w:hAnsi="Wingdings"/>
        </w:rPr>
        <w:t></w:t>
      </w:r>
      <w:r>
        <w:rPr>
          <w:rFonts w:ascii="TimesNewRomanPSMT" w:hAnsi="TimesNewRomanPSMT"/>
        </w:rPr>
        <w:t xml:space="preserve">When the rest period between exercise sessions is short (less than 8 </w:t>
      </w:r>
      <w:r w:rsidRPr="00444ACB">
        <w:rPr>
          <w:rFonts w:ascii="TimesNewRomanPSMT" w:hAnsi="TimesNewRomanPSMT"/>
        </w:rPr>
        <w:t>hours), the athlete should eat carbs to restore glycogen</w:t>
      </w:r>
      <w:r w:rsidR="00444ACB">
        <w:rPr>
          <w:rFonts w:ascii="TimesNewRomanPSMT" w:hAnsi="TimesNewRomanPSMT"/>
        </w:rPr>
        <w:t>.</w:t>
      </w:r>
      <w:bookmarkStart w:id="0" w:name="_GoBack"/>
      <w:bookmarkEnd w:id="0"/>
      <w:r w:rsidRPr="00444ACB">
        <w:rPr>
          <w:rFonts w:ascii="TimesNewRomanPSMT" w:hAnsi="TimesNewRomanPSMT"/>
        </w:rPr>
        <w:t xml:space="preserve"> </w:t>
      </w:r>
    </w:p>
    <w:p w14:paraId="4B6A5AE7" w14:textId="77777777" w:rsidR="00E450DF" w:rsidRDefault="00E450DF"/>
    <w:sectPr w:rsidR="00E450DF" w:rsidSect="0009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5D8"/>
    <w:multiLevelType w:val="multilevel"/>
    <w:tmpl w:val="996A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27631"/>
    <w:multiLevelType w:val="multilevel"/>
    <w:tmpl w:val="20A8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1604D"/>
    <w:multiLevelType w:val="multilevel"/>
    <w:tmpl w:val="6C4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727CA"/>
    <w:multiLevelType w:val="multilevel"/>
    <w:tmpl w:val="460A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E1821"/>
    <w:multiLevelType w:val="multilevel"/>
    <w:tmpl w:val="9AE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82235"/>
    <w:multiLevelType w:val="multilevel"/>
    <w:tmpl w:val="241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D3393"/>
    <w:multiLevelType w:val="hybridMultilevel"/>
    <w:tmpl w:val="95DA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994"/>
    <w:multiLevelType w:val="hybridMultilevel"/>
    <w:tmpl w:val="F9FA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701"/>
    <w:multiLevelType w:val="multilevel"/>
    <w:tmpl w:val="683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37FAB"/>
    <w:multiLevelType w:val="multilevel"/>
    <w:tmpl w:val="460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C482F"/>
    <w:multiLevelType w:val="multilevel"/>
    <w:tmpl w:val="F3B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F3762"/>
    <w:multiLevelType w:val="hybridMultilevel"/>
    <w:tmpl w:val="DB4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0DA6"/>
    <w:multiLevelType w:val="hybridMultilevel"/>
    <w:tmpl w:val="963A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6387"/>
    <w:multiLevelType w:val="hybridMultilevel"/>
    <w:tmpl w:val="DA24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75944"/>
    <w:multiLevelType w:val="multilevel"/>
    <w:tmpl w:val="943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33BEC"/>
    <w:multiLevelType w:val="hybridMultilevel"/>
    <w:tmpl w:val="2B78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31284"/>
    <w:multiLevelType w:val="multilevel"/>
    <w:tmpl w:val="1260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8C6EB9"/>
    <w:multiLevelType w:val="multilevel"/>
    <w:tmpl w:val="EA7AE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A82B75"/>
    <w:multiLevelType w:val="multilevel"/>
    <w:tmpl w:val="E7C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F"/>
    <w:rsid w:val="00094EFC"/>
    <w:rsid w:val="00444ACB"/>
    <w:rsid w:val="0078071F"/>
    <w:rsid w:val="008038B4"/>
    <w:rsid w:val="00E450DF"/>
    <w:rsid w:val="00F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25D"/>
  <w15:chartTrackingRefBased/>
  <w15:docId w15:val="{A50995B7-6FEC-8B48-8627-14E18549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0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oosemyplate.gov/resources/MyPlatePla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Vice, Megan</dc:creator>
  <cp:keywords/>
  <dc:description/>
  <cp:lastModifiedBy>Vice, Megan</cp:lastModifiedBy>
  <cp:revision>1</cp:revision>
  <dcterms:created xsi:type="dcterms:W3CDTF">2019-11-26T14:51:00Z</dcterms:created>
  <dcterms:modified xsi:type="dcterms:W3CDTF">2019-11-26T15:35:00Z</dcterms:modified>
</cp:coreProperties>
</file>